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78B4" w:rsidRDefault="008878B4">
      <w:pPr>
        <w:pStyle w:val="Header"/>
        <w:shd w:val="clear" w:color="auto" w:fill="666699"/>
        <w:spacing w:line="360" w:lineRule="auto"/>
        <w:rPr>
          <w:rFonts w:cs="Times New Roman"/>
          <w:color w:val="999999"/>
          <w:sz w:val="16"/>
          <w:szCs w:val="16"/>
        </w:rPr>
      </w:pPr>
    </w:p>
    <w:p w:rsidR="008878B4" w:rsidRDefault="008878B4">
      <w:pPr>
        <w:pStyle w:val="Header"/>
        <w:shd w:val="clear" w:color="auto" w:fill="666699"/>
        <w:spacing w:line="360" w:lineRule="auto"/>
        <w:jc w:val="center"/>
        <w:rPr>
          <w:rFonts w:ascii="Calibri" w:hAnsi="Calibri" w:cs="Calibri"/>
          <w:color w:val="CCFFFF"/>
          <w:sz w:val="24"/>
          <w:szCs w:val="24"/>
        </w:rPr>
      </w:pPr>
      <w:r>
        <w:rPr>
          <w:rFonts w:ascii="Calibri" w:hAnsi="Calibri" w:cs="Calibri"/>
          <w:color w:val="CCFFFF"/>
          <w:sz w:val="24"/>
          <w:szCs w:val="24"/>
        </w:rPr>
        <w:t>ZOLTAN SZTRELCSIK</w:t>
      </w:r>
    </w:p>
    <w:p w:rsidR="008878B4" w:rsidRDefault="008878B4">
      <w:pPr>
        <w:pStyle w:val="Header"/>
        <w:shd w:val="clear" w:color="auto" w:fill="666699"/>
        <w:spacing w:line="360" w:lineRule="auto"/>
        <w:jc w:val="center"/>
        <w:rPr>
          <w:rFonts w:ascii="Calibri" w:hAnsi="Calibri" w:cs="Calibri"/>
          <w:color w:val="CCFFFF"/>
          <w:sz w:val="24"/>
          <w:szCs w:val="24"/>
        </w:rPr>
      </w:pPr>
      <w:r>
        <w:rPr>
          <w:rFonts w:ascii="Calibri" w:hAnsi="Calibri" w:cs="Calibri"/>
          <w:color w:val="CCFFFF"/>
          <w:sz w:val="24"/>
          <w:szCs w:val="24"/>
        </w:rPr>
        <w:t>Budapest/Hungary</w:t>
      </w:r>
    </w:p>
    <w:p w:rsidR="008878B4" w:rsidRDefault="008878B4">
      <w:pPr>
        <w:pStyle w:val="Header"/>
        <w:shd w:val="clear" w:color="auto" w:fill="666699"/>
        <w:spacing w:line="360" w:lineRule="auto"/>
        <w:jc w:val="center"/>
        <w:rPr>
          <w:rFonts w:ascii="Calibri" w:hAnsi="Calibri" w:cs="Calibri"/>
          <w:color w:val="CCFFFF"/>
          <w:sz w:val="24"/>
          <w:szCs w:val="24"/>
        </w:rPr>
      </w:pPr>
      <w:r>
        <w:rPr>
          <w:rFonts w:ascii="Calibri" w:hAnsi="Calibri" w:cs="Calibri"/>
          <w:color w:val="CCFFFF"/>
          <w:sz w:val="24"/>
          <w:szCs w:val="24"/>
        </w:rPr>
        <w:t>szzoltan@gmx.net</w:t>
      </w:r>
      <w:r>
        <w:rPr>
          <w:rFonts w:ascii="Arial" w:hAnsi="Arial" w:cs="Arial"/>
          <w:color w:val="CCFFFF"/>
          <w:sz w:val="24"/>
          <w:szCs w:val="24"/>
        </w:rPr>
        <w:t xml:space="preserve">    </w:t>
      </w:r>
      <w:r>
        <w:rPr>
          <w:rFonts w:cs="Times New Roman"/>
          <w:color w:val="CCFFFF"/>
        </w:rPr>
        <w:t xml:space="preserve">                  </w:t>
      </w:r>
    </w:p>
    <w:p w:rsidR="008878B4" w:rsidRDefault="008878B4">
      <w:pPr>
        <w:rPr>
          <w:rFonts w:cs="Times New Roman"/>
          <w:lang w:val="en-GB"/>
        </w:rPr>
      </w:pPr>
      <w:r>
        <w:rPr>
          <w:rFonts w:ascii="Calibri" w:hAnsi="Calibri" w:cs="Calibri"/>
          <w:color w:val="CCFFFF"/>
          <w:sz w:val="24"/>
          <w:szCs w:val="24"/>
        </w:rPr>
        <w:t>szzoltan@gmx.net</w:t>
      </w:r>
      <w:r>
        <w:rPr>
          <w:rFonts w:ascii="Arial" w:hAnsi="Arial" w:cs="Arial"/>
          <w:color w:val="CCFFFF"/>
          <w:sz w:val="24"/>
          <w:szCs w:val="24"/>
        </w:rPr>
        <w:t xml:space="preserve">    </w:t>
      </w:r>
      <w:r>
        <w:rPr>
          <w:rFonts w:cs="Times New Roman"/>
          <w:color w:val="CCFFFF"/>
        </w:rPr>
        <w:t xml:space="preserve">                              </w:t>
      </w:r>
    </w:p>
    <w:p w:rsidR="008878B4" w:rsidRDefault="008878B4">
      <w:pPr>
        <w:rPr>
          <w:rFonts w:cs="Times New Roman"/>
          <w:lang w:val="en-GB"/>
        </w:rPr>
      </w:pPr>
    </w:p>
    <w:p w:rsidR="008878B4" w:rsidRDefault="008878B4">
      <w:pPr>
        <w:pStyle w:val="Heading1"/>
        <w:jc w:val="center"/>
        <w:rPr>
          <w:rFonts w:ascii="Arial" w:hAnsi="Arial" w:cs="Arial"/>
          <w:b/>
          <w:bCs/>
          <w:lang w:val="en-GB"/>
        </w:rPr>
      </w:pPr>
      <w:r>
        <w:rPr>
          <w:rFonts w:ascii="Book Antiqua" w:hAnsi="Book Antiqua" w:cs="Book Antiqua"/>
          <w:b/>
          <w:bCs/>
          <w:color w:val="000080"/>
          <w:lang w:val="en-GB"/>
        </w:rPr>
        <w:t>Development process of the Sales Tax Calculator WPF application</w:t>
      </w:r>
    </w:p>
    <w:p w:rsidR="008878B4" w:rsidRDefault="008878B4">
      <w:pPr>
        <w:pStyle w:val="Heading1"/>
        <w:rPr>
          <w:rFonts w:ascii="Arial" w:hAnsi="Arial" w:cs="Arial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In this document you find a number of images I created during the development process. They will give you an overview of how and in which sequence the application was developed. I used test-driven development (TDD), therefore in many cases the test cases for the individual method were created in the first step, which was followed by the design of the method itself.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Default WPF project template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5pt;height:249pt">
            <v:imagedata r:id="rId7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Test cases for CalculateCategory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26" type="#_x0000_t75" style="width:772.5pt;height:455.25pt">
            <v:imagedata r:id="rId8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new CalculateCategory method to test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27" type="#_x0000_t75" style="width:768.75pt;height:427.5pt">
            <v:imagedata r:id="rId9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Change actual value of test methods to returned values of CalculateCategory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28" type="#_x0000_t75" style="width:769.5pt;height:427.5pt">
            <v:imagedata r:id="rId10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CalculateCategory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29" type="#_x0000_t75" style="width:766.5pt;height:420pt">
            <v:imagedata r:id="rId11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initial test methods for CalculateTaxRate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0" type="#_x0000_t75" style="width:773.25pt;height:431.25pt">
            <v:imagedata r:id="rId12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new CalculateTaxRate method to test: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1" type="#_x0000_t75" style="width:766.5pt;height:429.75pt">
            <v:imagedata r:id="rId13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ind w:left="2268" w:hanging="2268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Change actual value of test methods to returned values of CalculateTaxRate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2" type="#_x0000_t75" style="width:768pt;height:426.75pt">
            <v:imagedata r:id="rId14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CalculateTaxRate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3" type="#_x0000_t75" style="width:767.25pt;height:426.75pt">
            <v:imagedata r:id="rId15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text methods for CalculateSalesTax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4" type="#_x0000_t75" style="width:768.75pt;height:425.25pt">
            <v:imagedata r:id="rId16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new CalculateSalesTax method to test: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5" type="#_x0000_t75" style="width:767.25pt;height:427.5pt">
            <v:imagedata r:id="rId17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Change actual value of test methods to returned values of CalculatesSalesTax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6" type="#_x0000_t75" style="width:768pt;height:428.25pt">
            <v:imagedata r:id="rId18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CalculateSalesTax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7" type="#_x0000_t75" style="width:768.75pt;height:426.75pt">
            <v:imagedata r:id="rId19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Items class (this holds all information for any product in the shopping basket)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8" type="#_x0000_t75" style="width:767.25pt;height:426.75pt">
            <v:imagedata r:id="rId20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RichTextBox control (this is where the user can enter the content of the shopping basket)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39" type="#_x0000_t75" style="width:767.25pt;height:426.75pt">
            <v:imagedata r:id="rId21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TextChanged event and lists (including the items of the sample shopping baskets)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0" type="#_x0000_t75" style="width:767.25pt;height:427.5pt">
            <v:imagedata r:id="rId22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TextBox (this displays useful messages for the user for the different functions)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1" type="#_x0000_t75" style="width:769.5pt;height:424.5pt">
            <v:imagedata r:id="rId23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input buttons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2" type="#_x0000_t75" style="width:768pt;height:426.75pt">
            <v:imagedata r:id="rId24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initial test methods for ShowSampleBasket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3" type="#_x0000_t75" style="width:767.25pt;height:420pt">
            <v:imagedata r:id="rId25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new ShowSampleBasket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4" type="#_x0000_t75" style="width:769.5pt;height:426.75pt">
            <v:imagedata r:id="rId26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RichTextBox and lists to the test class used by the ShowSampleBasket method as parameters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5" type="#_x0000_t75" style="width:766.5pt;height:426.75pt">
            <v:imagedata r:id="rId27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Change actual value of test methods to returned values of ShowSampleBasket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6" type="#_x0000_t75" style="width:769.5pt;height:420pt">
            <v:imagedata r:id="rId28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ShowSampleBasket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7" type="#_x0000_t75" style="width:767.25pt;height:420pt">
            <v:imagedata r:id="rId29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Display content of sample basket 1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8" type="#_x0000_t75" style="width:769.5pt;height:426pt">
            <v:imagedata r:id="rId30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new CheckRichTextBoxContent method to test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49" type="#_x0000_t75" style="width:769.5pt;height:426.75pt">
            <v:imagedata r:id="rId31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CheckRichTextBoxContent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0" type="#_x0000_t75" style="width:768.75pt;height:420pt">
            <v:imagedata r:id="rId32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Implementing and checking result of CheckRichTextBoxContent method in project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1" type="#_x0000_t75" style="width:770.25pt;height:420pt">
            <v:imagedata r:id="rId33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initial test methods for ShowOutputBasket method (screenshot was made afterwards)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2" type="#_x0000_t75" style="width:767.25pt;height:441pt">
            <v:imagedata r:id="rId34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Create new ShowOutputBasket method to test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3" type="#_x0000_t75" style="width:767.25pt;height:424.5pt">
            <v:imagedata r:id="rId35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Successful tests for ShowOutputBasket method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4" type="#_x0000_t75" style="width:766.5pt;height:428.25pt">
            <v:imagedata r:id="rId36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Calculate correct output for sample basket 1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5" type="#_x0000_t75" style="width:769.5pt;height:426pt">
            <v:imagedata r:id="rId37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further buttons, and a border with background color design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6" type="#_x0000_t75" style="width:769.5pt;height:427.5pt">
            <v:imagedata r:id="rId38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button design with rounded corners: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7" type="#_x0000_t75" style="width:767.25pt;height:420pt">
            <v:imagedata r:id="rId39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All 27 unit tests successful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8" type="#_x0000_t75" style="width:771pt;height:424.5pt">
            <v:imagedata r:id="rId40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Add Windows Installer Project 2022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59" type="#_x0000_t75" style="width:767.25pt;height:424.5pt">
            <v:imagedata r:id="rId41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After configuration, build the setup project: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0" type="#_x0000_t75" style="width:767.25pt;height:426pt">
            <v:imagedata r:id="rId42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Installation screen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1" type="#_x0000_t75" style="width:393.75pt;height:323.25pt">
            <v:imagedata r:id="rId43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Installation progress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2" type="#_x0000_t75" style="width:398.25pt;height:324pt">
            <v:imagedata r:id="rId44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Installation complete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3" type="#_x0000_t75" style="width:401.25pt;height:324.75pt">
            <v:imagedata r:id="rId45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Installation files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4" type="#_x0000_t75" style="width:633pt;height:423pt">
            <v:imagedata r:id="rId46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Output for sample basket 1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5" type="#_x0000_t75" style="width:612.75pt;height:464.25pt">
            <v:imagedata r:id="rId47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Output for sample basket 2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6" type="#_x0000_t75" style="width:609pt;height:462pt">
            <v:imagedata r:id="rId48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Output for sample basket 3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7" type="#_x0000_t75" style="width:613.5pt;height:466.5pt">
            <v:imagedata r:id="rId49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Output for a new basket (with various amount of products)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8" type="#_x0000_t75" style="width:609pt;height:465.75pt">
            <v:imagedata r:id="rId50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Save to file dialog: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69" type="#_x0000_t75" style="width:606pt;height:460.5pt">
            <v:imagedata r:id="rId51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Content of txt file output for sample basket 3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70" type="#_x0000_t75" style="width:321.75pt;height:282.75pt">
            <v:imagedata r:id="rId52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Save to pdf file dialog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71" type="#_x0000_t75" style="width:619.5pt;height:449.25pt">
            <v:imagedata r:id="rId53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Content of pdf file output for sample basket 3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pict>
          <v:shape id="_x0000_i1072" type="#_x0000_t75" style="width:448.5pt;height:255.75pt">
            <v:imagedata r:id="rId54" o:title=""/>
          </v:shape>
        </w:pic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Best Regards,</w:t>
      </w: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</w:p>
    <w:p w:rsidR="008878B4" w:rsidRDefault="008878B4">
      <w:pPr>
        <w:pStyle w:val="Norml"/>
        <w:rPr>
          <w:rFonts w:ascii="Book Antiqua" w:hAnsi="Book Antiqua" w:cs="Book Antiqua"/>
          <w:color w:val="000080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>Zoltan Sztrelcsik</w:t>
      </w:r>
    </w:p>
    <w:p w:rsidR="008878B4" w:rsidRDefault="008878B4">
      <w:pPr>
        <w:rPr>
          <w:rFonts w:ascii="Arial" w:hAnsi="Arial" w:cs="Arial"/>
          <w:sz w:val="24"/>
          <w:szCs w:val="24"/>
          <w:lang w:val="en-GB"/>
        </w:rPr>
      </w:pPr>
      <w:r>
        <w:rPr>
          <w:rFonts w:ascii="Book Antiqua" w:hAnsi="Book Antiqua" w:cs="Book Antiqua"/>
          <w:color w:val="000080"/>
          <w:sz w:val="24"/>
          <w:szCs w:val="24"/>
          <w:lang w:val="en-GB"/>
        </w:rPr>
        <w:t xml:space="preserve"> </w:t>
      </w:r>
    </w:p>
    <w:p w:rsidR="008878B4" w:rsidRDefault="008878B4">
      <w:pPr>
        <w:rPr>
          <w:rFonts w:ascii="Arial" w:hAnsi="Arial" w:cs="Arial"/>
          <w:sz w:val="24"/>
          <w:szCs w:val="24"/>
          <w:lang w:val="en-GB"/>
        </w:rPr>
      </w:pPr>
    </w:p>
    <w:p w:rsidR="008878B4" w:rsidRDefault="008878B4">
      <w:pPr>
        <w:rPr>
          <w:rFonts w:ascii="Arial" w:hAnsi="Arial" w:cs="Arial"/>
          <w:sz w:val="24"/>
          <w:szCs w:val="24"/>
          <w:lang w:val="en-GB"/>
        </w:rPr>
      </w:pPr>
    </w:p>
    <w:sectPr w:rsidR="008878B4" w:rsidSect="008878B4">
      <w:pgSz w:w="16834" w:h="11909" w:orient="landscape" w:code="9"/>
      <w:pgMar w:top="851" w:right="624" w:bottom="737" w:left="737" w:header="459" w:footer="45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78B4" w:rsidRDefault="008878B4">
      <w:pPr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8878B4" w:rsidRDefault="008878B4">
      <w:pPr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78B4" w:rsidRDefault="008878B4">
      <w:pPr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8878B4" w:rsidRDefault="008878B4">
      <w:pPr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CC569D1E"/>
    <w:lvl w:ilvl="0">
      <w:numFmt w:val="decimal"/>
      <w:lvlText w:val="*"/>
      <w:lvlJc w:val="left"/>
      <w:rPr>
        <w:rFonts w:ascii="Times New Roman" w:hAnsi="Times New Roman" w:cs="Times New Roman"/>
      </w:rPr>
    </w:lvl>
  </w:abstractNum>
  <w:abstractNum w:abstractNumId="1">
    <w:nsid w:val="32547CC5"/>
    <w:multiLevelType w:val="hybridMultilevel"/>
    <w:tmpl w:val="96FCC214"/>
    <w:lvl w:ilvl="0" w:tplc="C510AAD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3C234A11"/>
    <w:multiLevelType w:val="hybridMultilevel"/>
    <w:tmpl w:val="092AF2C0"/>
    <w:lvl w:ilvl="0" w:tplc="AB0C6696">
      <w:numFmt w:val="bullet"/>
      <w:lvlText w:val=""/>
      <w:lvlJc w:val="left"/>
      <w:pPr>
        <w:tabs>
          <w:tab w:val="num" w:pos="2770"/>
        </w:tabs>
        <w:ind w:left="2770" w:hanging="360"/>
      </w:pPr>
      <w:rPr>
        <w:rFonts w:ascii="Wingdings" w:eastAsia="Times New Roman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3490"/>
        </w:tabs>
        <w:ind w:left="34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4210"/>
        </w:tabs>
        <w:ind w:left="421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4930"/>
        </w:tabs>
        <w:ind w:left="493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5650"/>
        </w:tabs>
        <w:ind w:left="565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6370"/>
        </w:tabs>
        <w:ind w:left="637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7090"/>
        </w:tabs>
        <w:ind w:left="709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7810"/>
        </w:tabs>
        <w:ind w:left="781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8530"/>
        </w:tabs>
        <w:ind w:left="8530" w:hanging="360"/>
      </w:pPr>
      <w:rPr>
        <w:rFonts w:ascii="Wingdings" w:hAnsi="Wingdings" w:cs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"/>
        <w:legacy w:legacy="1" w:legacySpace="0" w:legacyIndent="360"/>
        <w:lvlJc w:val="left"/>
        <w:pPr>
          <w:ind w:left="2520" w:hanging="360"/>
        </w:pPr>
        <w:rPr>
          <w:rFonts w:ascii="Wingdings" w:hAnsi="Wingdings" w:cs="Wingdings" w:hint="default"/>
          <w:b w:val="0"/>
          <w:bCs w:val="0"/>
          <w:i w:val="0"/>
          <w:iCs w:val="0"/>
          <w:sz w:val="24"/>
          <w:szCs w:val="24"/>
        </w:rPr>
      </w:lvl>
    </w:lvlOverride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227"/>
  <w:doNotHyphenateCaps/>
  <w:drawingGridHorizontalSpacing w:val="120"/>
  <w:drawingGridVerticalSpacing w:val="120"/>
  <w:displayVerticalDrawingGridEvery w:val="0"/>
  <w:doNotUseMarginsForDrawingGridOrigin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autoSpaceLikeWord95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8878B4"/>
    <w:rsid w:val="008878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/>
    <w:lsdException w:name="footer" w:unhideWhenUsed="0"/>
    <w:lsdException w:name="caption" w:uiPriority="35" w:qFormat="1"/>
    <w:lsdException w:name="Title" w:semiHidden="0" w:uiPriority="10" w:unhideWhenUsed="0" w:qFormat="1"/>
    <w:lsdException w:name="Default Paragraph Font" w:unhideWhenUsed="0"/>
    <w:lsdException w:name="Subtitle" w:semiHidden="0" w:uiPriority="11" w:unhideWhenUsed="0" w:qFormat="1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  <w:rPr>
      <w:rFonts w:ascii="Times New Roman" w:hAnsi="Times New Roman"/>
      <w:sz w:val="20"/>
      <w:szCs w:val="20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outlineLvl w:val="0"/>
    </w:pPr>
    <w:rPr>
      <w:rFonts w:ascii="Calibri" w:hAnsi="Calibri" w:cs="Calibri"/>
      <w:sz w:val="24"/>
      <w:szCs w:val="24"/>
      <w:lang w:val="hu-HU"/>
    </w:rPr>
  </w:style>
  <w:style w:type="character" w:default="1" w:styleId="DefaultParagraphFont">
    <w:name w:val="Default Paragraph Font"/>
    <w:uiPriority w:val="99"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Pr>
      <w:rFonts w:ascii="Cambria" w:hAnsi="Cambria" w:cs="Cambria"/>
      <w:b/>
      <w:bCs/>
      <w:kern w:val="32"/>
      <w:sz w:val="32"/>
      <w:szCs w:val="32"/>
      <w:lang w:val="en-US" w:eastAsia="en-US"/>
    </w:rPr>
  </w:style>
  <w:style w:type="paragraph" w:customStyle="1" w:styleId="Norml">
    <w:name w:val="Normál"/>
    <w:uiPriority w:val="99"/>
    <w:pPr>
      <w:widowControl w:val="0"/>
      <w:overflowPunct w:val="0"/>
      <w:autoSpaceDE w:val="0"/>
      <w:autoSpaceDN w:val="0"/>
      <w:adjustRightInd w:val="0"/>
      <w:textAlignment w:val="baseline"/>
    </w:pPr>
    <w:rPr>
      <w:rFonts w:ascii="Times New Roman" w:hAnsi="Times New Roman"/>
      <w:sz w:val="20"/>
      <w:szCs w:val="20"/>
      <w:lang w:val="hu-HU" w:eastAsia="en-US"/>
    </w:rPr>
  </w:style>
  <w:style w:type="paragraph" w:customStyle="1" w:styleId="Cmsor1">
    <w:name w:val="Címsor 1"/>
    <w:basedOn w:val="Norml"/>
    <w:next w:val="Norml"/>
    <w:uiPriority w:val="99"/>
    <w:pPr>
      <w:keepNext/>
      <w:jc w:val="both"/>
    </w:pPr>
    <w:rPr>
      <w:rFonts w:ascii="Book Antiqua" w:hAnsi="Book Antiqua" w:cs="Book Antiqua"/>
      <w:sz w:val="24"/>
      <w:szCs w:val="24"/>
    </w:rPr>
  </w:style>
  <w:style w:type="character" w:customStyle="1" w:styleId="Bekezdsalap-betutpusa">
    <w:name w:val="Bekezdés alap-betutípusa"/>
    <w:uiPriority w:val="99"/>
    <w:rPr>
      <w:rFonts w:cstheme="minorBidi"/>
      <w:sz w:val="20"/>
      <w:szCs w:val="20"/>
    </w:rPr>
  </w:style>
  <w:style w:type="paragraph" w:customStyle="1" w:styleId="lofej">
    <w:name w:val="Élofej"/>
    <w:basedOn w:val="Norml"/>
    <w:uiPriority w:val="99"/>
    <w:pPr>
      <w:tabs>
        <w:tab w:val="center" w:pos="4153"/>
        <w:tab w:val="right" w:pos="8306"/>
      </w:tabs>
    </w:pPr>
  </w:style>
  <w:style w:type="paragraph" w:customStyle="1" w:styleId="lolb">
    <w:name w:val="Éloláb"/>
    <w:basedOn w:val="Norml"/>
    <w:uiPriority w:val="99"/>
    <w:pPr>
      <w:tabs>
        <w:tab w:val="center" w:pos="4153"/>
        <w:tab w:val="right" w:pos="8306"/>
      </w:tabs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 w:cs="Times New Roman"/>
      <w:sz w:val="20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 w:cs="Times New Roman"/>
      <w:sz w:val="20"/>
      <w:szCs w:val="20"/>
      <w:lang w:val="en-US" w:eastAsia="en-US"/>
    </w:rPr>
  </w:style>
  <w:style w:type="character" w:styleId="Hyperlink">
    <w:name w:val="Hyperlink"/>
    <w:basedOn w:val="DefaultParagraphFont"/>
    <w:uiPriority w:val="99"/>
    <w:rPr>
      <w:rFonts w:ascii="Times New Roman" w:hAnsi="Times New Roman" w:cs="Times New Roman"/>
      <w:color w:val="0000FF"/>
      <w:u w:val="single"/>
    </w:rPr>
  </w:style>
  <w:style w:type="character" w:customStyle="1" w:styleId="hgkelc">
    <w:name w:val="hgkelc"/>
    <w:basedOn w:val="DefaultParagraphFont"/>
    <w:uiPriority w:val="99"/>
    <w:rPr>
      <w:rFonts w:ascii="Times New Roman" w:hAnsi="Times New Roman" w:cs="Times New Roman"/>
    </w:rPr>
  </w:style>
  <w:style w:type="paragraph" w:customStyle="1" w:styleId="H2">
    <w:name w:val="H2"/>
    <w:basedOn w:val="Normal"/>
    <w:next w:val="Normal"/>
    <w:uiPriority w:val="99"/>
    <w:pPr>
      <w:keepNext/>
      <w:overflowPunct/>
      <w:autoSpaceDE/>
      <w:autoSpaceDN/>
      <w:adjustRightInd/>
      <w:spacing w:before="100" w:after="100"/>
      <w:textAlignment w:val="auto"/>
      <w:outlineLvl w:val="2"/>
    </w:pPr>
    <w:rPr>
      <w:b/>
      <w:bCs/>
      <w:sz w:val="36"/>
      <w:szCs w:val="36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89</TotalTime>
  <Pages>48</Pages>
  <Words>480</Words>
  <Characters>2736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translator</cp:lastModifiedBy>
  <cp:revision>6</cp:revision>
  <cp:lastPrinted>2000-09-21T13:08:00Z</cp:lastPrinted>
  <dcterms:created xsi:type="dcterms:W3CDTF">2022-06-29T14:25:00Z</dcterms:created>
  <dcterms:modified xsi:type="dcterms:W3CDTF">2022-06-29T21:57:00Z</dcterms:modified>
</cp:coreProperties>
</file>